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66D" w:rsidRDefault="008D666D" w:rsidP="008D666D">
      <w:pPr>
        <w:tabs>
          <w:tab w:val="left" w:pos="3285"/>
        </w:tabs>
        <w:jc w:val="center"/>
        <w:rPr>
          <w:b/>
        </w:rPr>
      </w:pPr>
      <w:r>
        <w:rPr>
          <w:b/>
        </w:rPr>
        <w:t>T.C.</w:t>
      </w:r>
    </w:p>
    <w:p w:rsidR="008D666D" w:rsidRDefault="008D666D" w:rsidP="008D666D">
      <w:pPr>
        <w:tabs>
          <w:tab w:val="left" w:pos="3285"/>
        </w:tabs>
        <w:jc w:val="center"/>
        <w:rPr>
          <w:b/>
        </w:rPr>
      </w:pPr>
      <w:r>
        <w:rPr>
          <w:b/>
        </w:rPr>
        <w:t>KIRIKKALE İL ÖZEL İDARESİ</w:t>
      </w:r>
    </w:p>
    <w:p w:rsidR="008D666D" w:rsidRDefault="008D666D" w:rsidP="008D666D">
      <w:pPr>
        <w:tabs>
          <w:tab w:val="left" w:pos="3285"/>
        </w:tabs>
        <w:jc w:val="center"/>
        <w:rPr>
          <w:b/>
        </w:rPr>
      </w:pPr>
      <w:r>
        <w:rPr>
          <w:b/>
        </w:rPr>
        <w:t xml:space="preserve">İL GENEL MECLİSİ </w:t>
      </w:r>
    </w:p>
    <w:p w:rsidR="008D666D" w:rsidRDefault="008D666D" w:rsidP="008D666D">
      <w:pPr>
        <w:tabs>
          <w:tab w:val="left" w:pos="3285"/>
        </w:tabs>
        <w:jc w:val="center"/>
        <w:rPr>
          <w:b/>
        </w:rPr>
      </w:pPr>
      <w:r>
        <w:rPr>
          <w:b/>
        </w:rPr>
        <w:t>KÖYE YÖNELİK HİZMETLER KOMİSYONU</w:t>
      </w:r>
    </w:p>
    <w:p w:rsidR="008D666D" w:rsidRDefault="008D666D" w:rsidP="008D666D">
      <w:pPr>
        <w:tabs>
          <w:tab w:val="left" w:pos="3285"/>
        </w:tabs>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8D666D" w:rsidTr="008D666D">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8D666D" w:rsidRDefault="008D666D">
            <w:pPr>
              <w:pStyle w:val="stbilgi"/>
              <w:spacing w:line="276" w:lineRule="auto"/>
              <w:rPr>
                <w:b/>
                <w:sz w:val="22"/>
                <w:lang w:eastAsia="en-US"/>
              </w:rPr>
            </w:pPr>
            <w:r>
              <w:rPr>
                <w:b/>
                <w:sz w:val="22"/>
                <w:szCs w:val="22"/>
                <w:lang w:eastAsia="en-US"/>
              </w:rPr>
              <w:t>KOMİSYON BAŞKANI</w:t>
            </w:r>
          </w:p>
        </w:tc>
        <w:tc>
          <w:tcPr>
            <w:tcW w:w="7512" w:type="dxa"/>
            <w:tcBorders>
              <w:top w:val="single" w:sz="4" w:space="0" w:color="auto"/>
              <w:left w:val="single" w:sz="4" w:space="0" w:color="auto"/>
              <w:bottom w:val="single" w:sz="4" w:space="0" w:color="auto"/>
              <w:right w:val="single" w:sz="4" w:space="0" w:color="auto"/>
            </w:tcBorders>
            <w:vAlign w:val="center"/>
            <w:hideMark/>
          </w:tcPr>
          <w:p w:rsidR="008D666D" w:rsidRDefault="008D666D">
            <w:pPr>
              <w:pStyle w:val="stbilgi"/>
              <w:spacing w:line="276" w:lineRule="auto"/>
              <w:rPr>
                <w:b/>
                <w:lang w:eastAsia="en-US"/>
              </w:rPr>
            </w:pPr>
            <w:r>
              <w:rPr>
                <w:b/>
                <w:lang w:eastAsia="en-US"/>
              </w:rPr>
              <w:t>Yılmaz CEBECİ</w:t>
            </w:r>
          </w:p>
        </w:tc>
      </w:tr>
      <w:tr w:rsidR="008D666D" w:rsidTr="008D666D">
        <w:trPr>
          <w:trHeight w:val="364"/>
        </w:trPr>
        <w:tc>
          <w:tcPr>
            <w:tcW w:w="2802" w:type="dxa"/>
            <w:tcBorders>
              <w:top w:val="single" w:sz="4" w:space="0" w:color="auto"/>
              <w:left w:val="single" w:sz="4" w:space="0" w:color="auto"/>
              <w:bottom w:val="single" w:sz="4" w:space="0" w:color="auto"/>
              <w:right w:val="single" w:sz="4" w:space="0" w:color="auto"/>
            </w:tcBorders>
            <w:vAlign w:val="bottom"/>
            <w:hideMark/>
          </w:tcPr>
          <w:p w:rsidR="008D666D" w:rsidRDefault="008D666D">
            <w:pPr>
              <w:pStyle w:val="stbilgi"/>
              <w:spacing w:line="276" w:lineRule="auto"/>
              <w:rPr>
                <w:b/>
                <w:sz w:val="22"/>
                <w:lang w:eastAsia="en-US"/>
              </w:rPr>
            </w:pPr>
            <w:proofErr w:type="gramStart"/>
            <w:r>
              <w:rPr>
                <w:b/>
                <w:sz w:val="22"/>
                <w:szCs w:val="22"/>
                <w:lang w:eastAsia="en-US"/>
              </w:rPr>
              <w:t>BAŞK.VEKİLİ</w:t>
            </w:r>
            <w:proofErr w:type="gramEnd"/>
          </w:p>
        </w:tc>
        <w:tc>
          <w:tcPr>
            <w:tcW w:w="7512" w:type="dxa"/>
            <w:tcBorders>
              <w:top w:val="single" w:sz="4" w:space="0" w:color="auto"/>
              <w:left w:val="single" w:sz="4" w:space="0" w:color="auto"/>
              <w:bottom w:val="single" w:sz="4" w:space="0" w:color="auto"/>
              <w:right w:val="single" w:sz="4" w:space="0" w:color="auto"/>
            </w:tcBorders>
            <w:hideMark/>
          </w:tcPr>
          <w:p w:rsidR="008D666D" w:rsidRDefault="008D666D">
            <w:pPr>
              <w:pStyle w:val="stbilgi"/>
              <w:spacing w:line="276" w:lineRule="auto"/>
              <w:rPr>
                <w:b/>
                <w:lang w:eastAsia="en-US"/>
              </w:rPr>
            </w:pPr>
            <w:r>
              <w:rPr>
                <w:b/>
                <w:lang w:eastAsia="en-US"/>
              </w:rPr>
              <w:t>Ahmet DURAN</w:t>
            </w:r>
          </w:p>
        </w:tc>
      </w:tr>
      <w:tr w:rsidR="008D666D" w:rsidTr="008D666D">
        <w:tc>
          <w:tcPr>
            <w:tcW w:w="2802" w:type="dxa"/>
            <w:tcBorders>
              <w:top w:val="single" w:sz="4" w:space="0" w:color="auto"/>
              <w:left w:val="single" w:sz="4" w:space="0" w:color="auto"/>
              <w:bottom w:val="single" w:sz="4" w:space="0" w:color="auto"/>
              <w:right w:val="single" w:sz="4" w:space="0" w:color="auto"/>
            </w:tcBorders>
            <w:hideMark/>
          </w:tcPr>
          <w:p w:rsidR="008D666D" w:rsidRDefault="008D666D">
            <w:pPr>
              <w:tabs>
                <w:tab w:val="left" w:pos="3285"/>
              </w:tabs>
              <w:spacing w:line="276" w:lineRule="auto"/>
              <w:ind w:right="310"/>
              <w:jc w:val="both"/>
              <w:rPr>
                <w:b/>
                <w:sz w:val="22"/>
                <w:lang w:eastAsia="en-US"/>
              </w:rPr>
            </w:pPr>
            <w:r>
              <w:rPr>
                <w:b/>
                <w:sz w:val="22"/>
                <w:szCs w:val="22"/>
                <w:lang w:eastAsia="en-US"/>
              </w:rPr>
              <w:t xml:space="preserve"> ÜYELER</w:t>
            </w:r>
          </w:p>
        </w:tc>
        <w:tc>
          <w:tcPr>
            <w:tcW w:w="7512" w:type="dxa"/>
            <w:tcBorders>
              <w:top w:val="single" w:sz="4" w:space="0" w:color="auto"/>
              <w:left w:val="single" w:sz="4" w:space="0" w:color="auto"/>
              <w:bottom w:val="single" w:sz="4" w:space="0" w:color="auto"/>
              <w:right w:val="single" w:sz="4" w:space="0" w:color="auto"/>
            </w:tcBorders>
            <w:hideMark/>
          </w:tcPr>
          <w:p w:rsidR="008D666D" w:rsidRDefault="008D666D">
            <w:pPr>
              <w:tabs>
                <w:tab w:val="left" w:pos="3285"/>
              </w:tabs>
              <w:spacing w:line="276" w:lineRule="auto"/>
              <w:rPr>
                <w:b/>
                <w:sz w:val="22"/>
                <w:lang w:eastAsia="en-US"/>
              </w:rPr>
            </w:pPr>
            <w:r>
              <w:rPr>
                <w:b/>
                <w:sz w:val="22"/>
                <w:lang w:eastAsia="en-US"/>
              </w:rPr>
              <w:t>Zeynel CAN, Hasan ÇOBAN, Selahattin YILDIRAN</w:t>
            </w:r>
          </w:p>
        </w:tc>
      </w:tr>
      <w:tr w:rsidR="008D666D" w:rsidTr="008D666D">
        <w:tc>
          <w:tcPr>
            <w:tcW w:w="2802" w:type="dxa"/>
            <w:tcBorders>
              <w:top w:val="single" w:sz="4" w:space="0" w:color="auto"/>
              <w:left w:val="single" w:sz="4" w:space="0" w:color="auto"/>
              <w:bottom w:val="single" w:sz="4" w:space="0" w:color="auto"/>
              <w:right w:val="single" w:sz="4" w:space="0" w:color="auto"/>
            </w:tcBorders>
            <w:hideMark/>
          </w:tcPr>
          <w:p w:rsidR="008D666D" w:rsidRDefault="008D666D">
            <w:pPr>
              <w:tabs>
                <w:tab w:val="left" w:pos="3285"/>
              </w:tabs>
              <w:spacing w:line="276" w:lineRule="auto"/>
              <w:rPr>
                <w:b/>
                <w:sz w:val="22"/>
                <w:lang w:eastAsia="en-US"/>
              </w:rPr>
            </w:pPr>
            <w:r>
              <w:rPr>
                <w:b/>
                <w:sz w:val="22"/>
                <w:szCs w:val="22"/>
                <w:lang w:eastAsia="en-US"/>
              </w:rPr>
              <w:t>ÖNERGENİN TARİHİ</w:t>
            </w:r>
          </w:p>
        </w:tc>
        <w:tc>
          <w:tcPr>
            <w:tcW w:w="7512" w:type="dxa"/>
            <w:tcBorders>
              <w:top w:val="single" w:sz="4" w:space="0" w:color="auto"/>
              <w:left w:val="single" w:sz="4" w:space="0" w:color="auto"/>
              <w:bottom w:val="single" w:sz="4" w:space="0" w:color="auto"/>
              <w:right w:val="single" w:sz="4" w:space="0" w:color="auto"/>
            </w:tcBorders>
            <w:hideMark/>
          </w:tcPr>
          <w:p w:rsidR="008D666D" w:rsidRDefault="008D666D">
            <w:pPr>
              <w:tabs>
                <w:tab w:val="left" w:pos="3285"/>
              </w:tabs>
              <w:spacing w:line="276" w:lineRule="auto"/>
              <w:rPr>
                <w:b/>
                <w:lang w:eastAsia="en-US"/>
              </w:rPr>
            </w:pPr>
            <w:r>
              <w:rPr>
                <w:b/>
                <w:lang w:eastAsia="en-US"/>
              </w:rPr>
              <w:t>05.03.2018</w:t>
            </w:r>
          </w:p>
        </w:tc>
      </w:tr>
      <w:tr w:rsidR="008D666D" w:rsidTr="008D666D">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8D666D" w:rsidRDefault="008D666D">
            <w:pPr>
              <w:tabs>
                <w:tab w:val="left" w:pos="3285"/>
              </w:tabs>
              <w:spacing w:line="276" w:lineRule="auto"/>
              <w:rPr>
                <w:b/>
                <w:sz w:val="22"/>
                <w:lang w:eastAsia="en-US"/>
              </w:rPr>
            </w:pPr>
            <w:r>
              <w:rPr>
                <w:b/>
                <w:sz w:val="22"/>
                <w:szCs w:val="22"/>
                <w:lang w:eastAsia="en-US"/>
              </w:rPr>
              <w:t>KONUSU</w:t>
            </w:r>
          </w:p>
        </w:tc>
        <w:tc>
          <w:tcPr>
            <w:tcW w:w="7512" w:type="dxa"/>
            <w:tcBorders>
              <w:top w:val="single" w:sz="4" w:space="0" w:color="auto"/>
              <w:left w:val="single" w:sz="4" w:space="0" w:color="auto"/>
              <w:bottom w:val="single" w:sz="4" w:space="0" w:color="auto"/>
              <w:right w:val="single" w:sz="4" w:space="0" w:color="auto"/>
            </w:tcBorders>
            <w:vAlign w:val="center"/>
            <w:hideMark/>
          </w:tcPr>
          <w:p w:rsidR="008D666D" w:rsidRDefault="008D666D">
            <w:pPr>
              <w:tabs>
                <w:tab w:val="left" w:pos="3285"/>
              </w:tabs>
              <w:spacing w:line="276" w:lineRule="auto"/>
              <w:rPr>
                <w:b/>
                <w:lang w:eastAsia="en-US"/>
              </w:rPr>
            </w:pPr>
            <w:r>
              <w:rPr>
                <w:b/>
                <w:lang w:eastAsia="en-US"/>
              </w:rPr>
              <w:t xml:space="preserve">Köy Çeşmesi ve yol </w:t>
            </w:r>
            <w:proofErr w:type="gramStart"/>
            <w:r>
              <w:rPr>
                <w:b/>
                <w:lang w:eastAsia="en-US"/>
              </w:rPr>
              <w:t>güzergahında</w:t>
            </w:r>
            <w:proofErr w:type="gramEnd"/>
            <w:r>
              <w:rPr>
                <w:b/>
                <w:lang w:eastAsia="en-US"/>
              </w:rPr>
              <w:t xml:space="preserve"> bakım onarım yapılması</w:t>
            </w:r>
          </w:p>
        </w:tc>
      </w:tr>
      <w:tr w:rsidR="008D666D" w:rsidTr="008D666D">
        <w:tc>
          <w:tcPr>
            <w:tcW w:w="2802" w:type="dxa"/>
            <w:tcBorders>
              <w:top w:val="single" w:sz="4" w:space="0" w:color="auto"/>
              <w:left w:val="single" w:sz="4" w:space="0" w:color="auto"/>
              <w:bottom w:val="single" w:sz="4" w:space="0" w:color="auto"/>
              <w:right w:val="single" w:sz="4" w:space="0" w:color="auto"/>
            </w:tcBorders>
            <w:hideMark/>
          </w:tcPr>
          <w:p w:rsidR="008D666D" w:rsidRDefault="008D666D">
            <w:pPr>
              <w:tabs>
                <w:tab w:val="left" w:pos="3285"/>
              </w:tabs>
              <w:spacing w:line="276" w:lineRule="auto"/>
              <w:rPr>
                <w:b/>
                <w:sz w:val="22"/>
                <w:lang w:eastAsia="en-US"/>
              </w:rPr>
            </w:pPr>
            <w:r>
              <w:rPr>
                <w:b/>
                <w:sz w:val="22"/>
                <w:szCs w:val="22"/>
                <w:lang w:eastAsia="en-US"/>
              </w:rPr>
              <w:t xml:space="preserve"> HAVALE TARİHİ</w:t>
            </w:r>
          </w:p>
        </w:tc>
        <w:tc>
          <w:tcPr>
            <w:tcW w:w="7512" w:type="dxa"/>
            <w:tcBorders>
              <w:top w:val="single" w:sz="4" w:space="0" w:color="auto"/>
              <w:left w:val="single" w:sz="4" w:space="0" w:color="auto"/>
              <w:bottom w:val="single" w:sz="4" w:space="0" w:color="auto"/>
              <w:right w:val="single" w:sz="4" w:space="0" w:color="auto"/>
            </w:tcBorders>
            <w:hideMark/>
          </w:tcPr>
          <w:p w:rsidR="008D666D" w:rsidRDefault="008D666D">
            <w:pPr>
              <w:tabs>
                <w:tab w:val="left" w:pos="3285"/>
              </w:tabs>
              <w:spacing w:line="276" w:lineRule="auto"/>
              <w:rPr>
                <w:b/>
                <w:lang w:eastAsia="en-US"/>
              </w:rPr>
            </w:pPr>
            <w:r>
              <w:rPr>
                <w:b/>
                <w:lang w:eastAsia="en-US"/>
              </w:rPr>
              <w:t>05.03.2018</w:t>
            </w:r>
          </w:p>
        </w:tc>
      </w:tr>
    </w:tbl>
    <w:p w:rsidR="008D666D" w:rsidRDefault="008D666D" w:rsidP="008D666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8D666D" w:rsidTr="008D666D">
        <w:trPr>
          <w:trHeight w:val="5839"/>
        </w:trPr>
        <w:tc>
          <w:tcPr>
            <w:tcW w:w="10760" w:type="dxa"/>
            <w:tcBorders>
              <w:top w:val="single" w:sz="4" w:space="0" w:color="auto"/>
              <w:left w:val="single" w:sz="4" w:space="0" w:color="auto"/>
              <w:bottom w:val="single" w:sz="4" w:space="0" w:color="auto"/>
              <w:right w:val="single" w:sz="4" w:space="0" w:color="auto"/>
            </w:tcBorders>
          </w:tcPr>
          <w:p w:rsidR="008D666D" w:rsidRDefault="008D666D">
            <w:pPr>
              <w:pStyle w:val="ListeParagraf"/>
              <w:spacing w:line="276" w:lineRule="auto"/>
              <w:ind w:left="0"/>
              <w:jc w:val="both"/>
              <w:rPr>
                <w:lang w:eastAsia="en-US"/>
              </w:rPr>
            </w:pPr>
          </w:p>
          <w:p w:rsidR="008D666D" w:rsidRDefault="008D666D">
            <w:pPr>
              <w:pStyle w:val="ListeParagraf"/>
              <w:spacing w:line="276" w:lineRule="auto"/>
              <w:ind w:left="0"/>
              <w:jc w:val="both"/>
              <w:rPr>
                <w:lang w:eastAsia="en-US"/>
              </w:rPr>
            </w:pPr>
            <w:r>
              <w:rPr>
                <w:lang w:eastAsia="en-US"/>
              </w:rPr>
              <w:t xml:space="preserve">      İl Özel İdaresi sorumluluk alanında bulunan Keskin İlçesi Kaçak Köyü yol üzerinde olan Köy Çeşmesinde ve Yol </w:t>
            </w:r>
            <w:proofErr w:type="gramStart"/>
            <w:r>
              <w:rPr>
                <w:lang w:eastAsia="en-US"/>
              </w:rPr>
              <w:t>güzergahında</w:t>
            </w:r>
            <w:proofErr w:type="gramEnd"/>
            <w:r>
              <w:rPr>
                <w:lang w:eastAsia="en-US"/>
              </w:rPr>
              <w:t xml:space="preserve"> bakım onarım yapılması hususu İl Genel Meclisi gündemine getirilmiş, teklif İl Genel Meclisinde değerlendirildikten sonra Komisyonumuza havale edilmiştir. Komisyonumuz 8-9-12-13-14 tarihlerinde toplanarak çalışmasını tamamlamıştır.</w:t>
            </w:r>
          </w:p>
          <w:p w:rsidR="008D666D" w:rsidRDefault="008D666D">
            <w:pPr>
              <w:pStyle w:val="ListeParagraf"/>
              <w:spacing w:line="276" w:lineRule="auto"/>
              <w:ind w:left="0"/>
              <w:jc w:val="both"/>
              <w:rPr>
                <w:lang w:eastAsia="en-US"/>
              </w:rPr>
            </w:pPr>
          </w:p>
          <w:p w:rsidR="008D666D" w:rsidRDefault="008D666D">
            <w:pPr>
              <w:pStyle w:val="ListeParagraf"/>
              <w:spacing w:line="276" w:lineRule="auto"/>
              <w:ind w:left="0"/>
              <w:jc w:val="both"/>
              <w:rPr>
                <w:lang w:eastAsia="en-US"/>
              </w:rPr>
            </w:pPr>
            <w:r>
              <w:rPr>
                <w:lang w:eastAsia="en-US"/>
              </w:rPr>
              <w:t xml:space="preserve">     İlimize bağlı köylerde yaşayan insanların ortak kullanımındaki köy çeşmesi, içme suyu, yol, kanal gibi hizmetlerin yapım, bakım ve onarımı İl Özel İdaresince yapılabilmektedir. Keskin İlçesine bağlı Kaçak Köyüne ait çeşmeye ve çeşmenin yol </w:t>
            </w:r>
            <w:proofErr w:type="gramStart"/>
            <w:r>
              <w:rPr>
                <w:lang w:eastAsia="en-US"/>
              </w:rPr>
              <w:t>güzergahına</w:t>
            </w:r>
            <w:proofErr w:type="gramEnd"/>
            <w:r>
              <w:rPr>
                <w:lang w:eastAsia="en-US"/>
              </w:rPr>
              <w:t xml:space="preserve"> bakım onarım yapılması hususuyla ilgili olarak yapılan çalışmada, Köy Çeşmesinde ve Yolda bakım oram yapılması halinde çeşmeden daha iyi faydalanılacağı gözlemlenmiştir. </w:t>
            </w:r>
          </w:p>
          <w:p w:rsidR="008D666D" w:rsidRDefault="008D666D">
            <w:pPr>
              <w:pStyle w:val="ListeParagraf"/>
              <w:spacing w:line="276" w:lineRule="auto"/>
              <w:ind w:left="0"/>
              <w:jc w:val="both"/>
              <w:rPr>
                <w:lang w:eastAsia="en-US"/>
              </w:rPr>
            </w:pPr>
          </w:p>
          <w:p w:rsidR="008D666D" w:rsidRDefault="008D666D">
            <w:pPr>
              <w:pStyle w:val="ListeParagraf"/>
              <w:spacing w:line="276" w:lineRule="auto"/>
              <w:ind w:left="0"/>
              <w:jc w:val="both"/>
              <w:rPr>
                <w:lang w:eastAsia="en-US"/>
              </w:rPr>
            </w:pPr>
            <w:r>
              <w:rPr>
                <w:lang w:eastAsia="en-US"/>
              </w:rPr>
              <w:t xml:space="preserve">    İl Özel İdaresi sorumluluk alanında bulan Keskin İlçesi Kaçak Köyüne ait Köy çeşmesinde ve çeşmeye giden yol güzergahında bakım onarım yapılmasına, bu çalışmanın İl Özel İdaresi 2018 çalışmalarına </w:t>
            </w:r>
            <w:proofErr w:type="gramStart"/>
            <w:r>
              <w:rPr>
                <w:lang w:eastAsia="en-US"/>
              </w:rPr>
              <w:t>dahil</w:t>
            </w:r>
            <w:proofErr w:type="gramEnd"/>
            <w:r>
              <w:rPr>
                <w:lang w:eastAsia="en-US"/>
              </w:rPr>
              <w:t xml:space="preserve"> edilmesine Komisyonumuzca oybirliğiyle karar verildi.</w:t>
            </w:r>
          </w:p>
          <w:p w:rsidR="008D666D" w:rsidRDefault="008D666D">
            <w:pPr>
              <w:pStyle w:val="ListeParagraf"/>
              <w:spacing w:line="276" w:lineRule="auto"/>
              <w:ind w:left="0"/>
              <w:jc w:val="both"/>
              <w:rPr>
                <w:lang w:eastAsia="en-US"/>
              </w:rPr>
            </w:pPr>
            <w:r>
              <w:rPr>
                <w:lang w:eastAsia="en-US"/>
              </w:rPr>
              <w:t xml:space="preserve">    </w:t>
            </w:r>
          </w:p>
          <w:p w:rsidR="008D666D" w:rsidRDefault="008D666D">
            <w:pPr>
              <w:pStyle w:val="ListeParagraf"/>
              <w:spacing w:line="276" w:lineRule="auto"/>
              <w:ind w:left="0"/>
              <w:jc w:val="both"/>
              <w:rPr>
                <w:lang w:eastAsia="en-US"/>
              </w:rPr>
            </w:pPr>
            <w:r>
              <w:rPr>
                <w:lang w:eastAsia="en-US"/>
              </w:rPr>
              <w:t xml:space="preserve">     5302 Sayılı Yasanın 16.Maddesi ve İl Genel Meclisi çalışma yönetmeliğinin 20.Maddesi kapsamlında yapılan çalışma İl Genel Meclisinin takdirlerine arz olunur.</w:t>
            </w:r>
          </w:p>
        </w:tc>
      </w:tr>
      <w:tr w:rsidR="008D666D" w:rsidTr="008D666D">
        <w:trPr>
          <w:trHeight w:val="2354"/>
        </w:trPr>
        <w:tc>
          <w:tcPr>
            <w:tcW w:w="10760" w:type="dxa"/>
            <w:tcBorders>
              <w:top w:val="single" w:sz="4" w:space="0" w:color="auto"/>
              <w:left w:val="single" w:sz="4" w:space="0" w:color="auto"/>
              <w:bottom w:val="single" w:sz="4" w:space="0" w:color="auto"/>
              <w:right w:val="single" w:sz="4" w:space="0" w:color="auto"/>
            </w:tcBorders>
          </w:tcPr>
          <w:p w:rsidR="008D666D" w:rsidRDefault="008D666D">
            <w:pPr>
              <w:pStyle w:val="ListeParagraf"/>
              <w:spacing w:line="276" w:lineRule="auto"/>
              <w:ind w:left="0"/>
              <w:jc w:val="both"/>
              <w:rPr>
                <w:lang w:eastAsia="en-US"/>
              </w:rPr>
            </w:pPr>
          </w:p>
          <w:p w:rsidR="008D666D" w:rsidRDefault="008D666D">
            <w:pPr>
              <w:pStyle w:val="ListeParagraf"/>
              <w:spacing w:line="276" w:lineRule="auto"/>
              <w:ind w:left="0"/>
              <w:jc w:val="both"/>
              <w:rPr>
                <w:lang w:eastAsia="en-US"/>
              </w:rPr>
            </w:pPr>
          </w:p>
          <w:p w:rsidR="008D666D" w:rsidRDefault="008D666D">
            <w:pPr>
              <w:pStyle w:val="ListeParagraf"/>
              <w:spacing w:line="276" w:lineRule="auto"/>
              <w:ind w:left="0"/>
              <w:jc w:val="both"/>
              <w:rPr>
                <w:lang w:eastAsia="en-US"/>
              </w:rPr>
            </w:pPr>
            <w:r>
              <w:rPr>
                <w:lang w:eastAsia="en-US"/>
              </w:rPr>
              <w:t>Yılmaz CEBECİ                                       Ahmet DURAN                Zeynel CAN</w:t>
            </w:r>
          </w:p>
          <w:p w:rsidR="008D666D" w:rsidRDefault="008D666D">
            <w:pPr>
              <w:pStyle w:val="ListeParagraf"/>
              <w:spacing w:line="276" w:lineRule="auto"/>
              <w:ind w:left="0"/>
              <w:jc w:val="both"/>
              <w:rPr>
                <w:lang w:eastAsia="en-US"/>
              </w:rPr>
            </w:pPr>
            <w:r>
              <w:rPr>
                <w:lang w:eastAsia="en-US"/>
              </w:rPr>
              <w:t xml:space="preserve">Komisyon Başkanı                                    Başkan Vekili                         Sözcü                                  </w:t>
            </w:r>
          </w:p>
          <w:p w:rsidR="008D666D" w:rsidRDefault="008D666D">
            <w:pPr>
              <w:pStyle w:val="ListeParagraf"/>
              <w:spacing w:line="276" w:lineRule="auto"/>
              <w:ind w:left="0"/>
              <w:jc w:val="both"/>
              <w:rPr>
                <w:lang w:eastAsia="en-US"/>
              </w:rPr>
            </w:pPr>
          </w:p>
          <w:p w:rsidR="008D666D" w:rsidRDefault="008D666D">
            <w:pPr>
              <w:pStyle w:val="ListeParagraf"/>
              <w:spacing w:line="276" w:lineRule="auto"/>
              <w:ind w:left="0"/>
              <w:jc w:val="both"/>
              <w:rPr>
                <w:lang w:eastAsia="en-US"/>
              </w:rPr>
            </w:pPr>
            <w:r>
              <w:rPr>
                <w:lang w:eastAsia="en-US"/>
              </w:rPr>
              <w:t xml:space="preserve">              </w:t>
            </w:r>
          </w:p>
          <w:p w:rsidR="008D666D" w:rsidRDefault="008D666D">
            <w:pPr>
              <w:pStyle w:val="ListeParagraf"/>
              <w:spacing w:line="276" w:lineRule="auto"/>
              <w:ind w:left="0"/>
              <w:jc w:val="both"/>
              <w:rPr>
                <w:lang w:eastAsia="en-US"/>
              </w:rPr>
            </w:pPr>
          </w:p>
          <w:p w:rsidR="008D666D" w:rsidRDefault="008D666D">
            <w:pPr>
              <w:pStyle w:val="ListeParagraf"/>
              <w:spacing w:line="276" w:lineRule="auto"/>
              <w:ind w:left="0"/>
              <w:jc w:val="both"/>
              <w:rPr>
                <w:lang w:eastAsia="en-US"/>
              </w:rPr>
            </w:pPr>
          </w:p>
          <w:p w:rsidR="008D666D" w:rsidRDefault="008D666D">
            <w:pPr>
              <w:pStyle w:val="ListeParagraf"/>
              <w:spacing w:line="276" w:lineRule="auto"/>
              <w:ind w:left="0"/>
              <w:jc w:val="both"/>
              <w:rPr>
                <w:lang w:eastAsia="en-US"/>
              </w:rPr>
            </w:pPr>
            <w:r>
              <w:rPr>
                <w:lang w:eastAsia="en-US"/>
              </w:rPr>
              <w:t>Hasan ÇOBAN                                                                              Selahattin YILDIRAN</w:t>
            </w:r>
          </w:p>
          <w:p w:rsidR="008D666D" w:rsidRDefault="008D666D">
            <w:pPr>
              <w:pStyle w:val="ListeParagraf"/>
              <w:spacing w:line="276" w:lineRule="auto"/>
              <w:ind w:left="0"/>
              <w:jc w:val="both"/>
              <w:rPr>
                <w:lang w:eastAsia="en-US"/>
              </w:rPr>
            </w:pPr>
            <w:r>
              <w:rPr>
                <w:lang w:eastAsia="en-US"/>
              </w:rPr>
              <w:t xml:space="preserve">Üye                                                                                                  </w:t>
            </w:r>
            <w:proofErr w:type="spellStart"/>
            <w:r>
              <w:rPr>
                <w:lang w:eastAsia="en-US"/>
              </w:rPr>
              <w:t>Üye</w:t>
            </w:r>
            <w:proofErr w:type="spellEnd"/>
            <w:r>
              <w:rPr>
                <w:lang w:eastAsia="en-US"/>
              </w:rPr>
              <w:t xml:space="preserve"> </w:t>
            </w:r>
          </w:p>
          <w:p w:rsidR="008D666D" w:rsidRDefault="008D666D">
            <w:pPr>
              <w:pStyle w:val="ListeParagraf"/>
              <w:spacing w:line="276" w:lineRule="auto"/>
              <w:ind w:left="0"/>
              <w:jc w:val="both"/>
              <w:rPr>
                <w:lang w:eastAsia="en-US"/>
              </w:rPr>
            </w:pPr>
          </w:p>
          <w:p w:rsidR="008D666D" w:rsidRDefault="008D666D">
            <w:pPr>
              <w:pStyle w:val="ListeParagraf"/>
              <w:spacing w:line="276" w:lineRule="auto"/>
              <w:ind w:left="0"/>
              <w:jc w:val="both"/>
              <w:rPr>
                <w:lang w:eastAsia="en-US"/>
              </w:rPr>
            </w:pPr>
          </w:p>
          <w:p w:rsidR="008D666D" w:rsidRDefault="008D666D">
            <w:pPr>
              <w:pStyle w:val="ListeParagraf"/>
              <w:spacing w:line="276" w:lineRule="auto"/>
              <w:ind w:left="0"/>
              <w:jc w:val="both"/>
              <w:rPr>
                <w:lang w:eastAsia="en-US"/>
              </w:rPr>
            </w:pPr>
          </w:p>
          <w:p w:rsidR="008D666D" w:rsidRDefault="008D666D" w:rsidP="008D666D">
            <w:pPr>
              <w:pStyle w:val="ListeParagraf"/>
              <w:spacing w:line="276" w:lineRule="auto"/>
              <w:ind w:left="0"/>
              <w:jc w:val="both"/>
              <w:rPr>
                <w:lang w:eastAsia="en-US"/>
              </w:rPr>
            </w:pPr>
            <w:bookmarkStart w:id="0" w:name="_GoBack"/>
            <w:bookmarkEnd w:id="0"/>
          </w:p>
        </w:tc>
      </w:tr>
    </w:tbl>
    <w:p w:rsidR="00CD36BF" w:rsidRDefault="00CD36BF"/>
    <w:sectPr w:rsidR="00CD36BF" w:rsidSect="008D666D">
      <w:pgSz w:w="11906" w:h="16838"/>
      <w:pgMar w:top="568"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173"/>
    <w:rsid w:val="006C1173"/>
    <w:rsid w:val="008D666D"/>
    <w:rsid w:val="00CD36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66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D666D"/>
    <w:pPr>
      <w:tabs>
        <w:tab w:val="center" w:pos="4536"/>
        <w:tab w:val="right" w:pos="9072"/>
      </w:tabs>
    </w:pPr>
  </w:style>
  <w:style w:type="character" w:customStyle="1" w:styleId="stbilgiChar">
    <w:name w:val="Üstbilgi Char"/>
    <w:basedOn w:val="VarsaylanParagrafYazTipi"/>
    <w:link w:val="stbilgi"/>
    <w:rsid w:val="008D666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D66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66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D666D"/>
    <w:pPr>
      <w:tabs>
        <w:tab w:val="center" w:pos="4536"/>
        <w:tab w:val="right" w:pos="9072"/>
      </w:tabs>
    </w:pPr>
  </w:style>
  <w:style w:type="character" w:customStyle="1" w:styleId="stbilgiChar">
    <w:name w:val="Üstbilgi Char"/>
    <w:basedOn w:val="VarsaylanParagrafYazTipi"/>
    <w:link w:val="stbilgi"/>
    <w:rsid w:val="008D666D"/>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D66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81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2018-04-10T12:47:00Z</dcterms:created>
  <dcterms:modified xsi:type="dcterms:W3CDTF">2018-04-10T12:47:00Z</dcterms:modified>
</cp:coreProperties>
</file>